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A" w:rsidRDefault="00BD2336" w:rsidP="0081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36">
        <w:rPr>
          <w:rFonts w:ascii="Times New Roman" w:hAnsi="Times New Roman" w:cs="Times New Roman"/>
          <w:b/>
          <w:sz w:val="28"/>
          <w:szCs w:val="28"/>
        </w:rPr>
        <w:t>Reklamační řád</w:t>
      </w:r>
    </w:p>
    <w:p w:rsidR="00817295" w:rsidRDefault="00817295" w:rsidP="00817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vydaný dodavatelem dle zákona č. 274/2001 Sb. o vodovodech a kanalizacích pro veřejnou potřebu a v návaznosti na zákon č. 634/1992</w:t>
      </w:r>
      <w:r w:rsidR="007D7674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 xml:space="preserve"> o ochraně spotřebitele</w:t>
      </w:r>
    </w:p>
    <w:p w:rsidR="00817295" w:rsidRDefault="00817295" w:rsidP="0081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295" w:rsidRDefault="00817295" w:rsidP="007D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Reklamační řád se vztahuje na odvádění odpadních vod kanalizací, realizovaných na základě písemné smlouvy, uzavřené podle § 8 odst. 6 zákona č. 274/2001 Sb.</w:t>
      </w:r>
    </w:p>
    <w:p w:rsidR="00C33FD3" w:rsidRDefault="00C33FD3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FD3" w:rsidRDefault="00C33FD3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13194" w:rsidRDefault="00C33FD3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 má právo </w:t>
      </w:r>
      <w:r w:rsidR="00213194">
        <w:rPr>
          <w:rFonts w:ascii="Times New Roman" w:hAnsi="Times New Roman" w:cs="Times New Roman"/>
          <w:sz w:val="24"/>
          <w:szCs w:val="24"/>
        </w:rPr>
        <w:t xml:space="preserve">formou reklamace </w:t>
      </w:r>
      <w:r>
        <w:rPr>
          <w:rFonts w:ascii="Times New Roman" w:hAnsi="Times New Roman" w:cs="Times New Roman"/>
          <w:sz w:val="24"/>
          <w:szCs w:val="24"/>
        </w:rPr>
        <w:t>uplatnit vůči dodavateli odpovědnost za vady odvádění odpadních vod</w:t>
      </w:r>
      <w:r w:rsidR="00213194">
        <w:rPr>
          <w:rFonts w:ascii="Times New Roman" w:hAnsi="Times New Roman" w:cs="Times New Roman"/>
          <w:sz w:val="24"/>
          <w:szCs w:val="24"/>
        </w:rPr>
        <w:t>.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Reklamaci odběratel uplatňuje 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písemně na adresu dodavatele uvedenou ve smlouvě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osobně u dodavatele v úředních hodinách, pracovník dodavatele je povinen o ústní reklamaci sepsat záznam a kopii předat odběrateli</w:t>
      </w:r>
      <w:r w:rsidR="00E73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reklamace musí obsahovat: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jméno a příjmení odběratele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kontaktní údaje odběratele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adresu odběrního místa</w:t>
      </w:r>
    </w:p>
    <w:p w:rsidR="00C33FD3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popis vady</w:t>
      </w:r>
      <w:r w:rsidR="00E95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Stejné údaje musí obsahovat i záznam o osobně podané reklamaci.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13194" w:rsidRDefault="00213194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je povinen reklamaci vyřídit co nejrychleji </w:t>
      </w:r>
      <w:r w:rsidR="0003187B">
        <w:rPr>
          <w:rFonts w:ascii="Times New Roman" w:hAnsi="Times New Roman" w:cs="Times New Roman"/>
          <w:sz w:val="24"/>
          <w:szCs w:val="24"/>
        </w:rPr>
        <w:t>odstraněním závadného stavu, zpravidla do tří dnů, ve složitějších případech nejpozději do 30 dnů ode dne jejího uplatnění, nedohodnou-li se odběratel s dodavatelem jinak. O vyřízení reklamace je dodavatel povinen písemně informovat odběratele.</w:t>
      </w:r>
    </w:p>
    <w:p w:rsidR="0003187B" w:rsidRDefault="0003187B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03187B" w:rsidRDefault="0003187B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Uplatněním reklamace zůstává nedotčena odpovědnost dodavatele za škody způsobené provozem kanalizace dle zákona č. 89/2012 Sb. Občanský zákoník. </w:t>
      </w:r>
    </w:p>
    <w:p w:rsidR="0003187B" w:rsidRDefault="0003187B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E2" w:rsidRDefault="00553AE2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AE2" w:rsidRDefault="00553AE2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 Obec Občov </w:t>
      </w:r>
    </w:p>
    <w:p w:rsidR="00553AE2" w:rsidRPr="00817295" w:rsidRDefault="00553AE2" w:rsidP="0003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Kosán</w:t>
      </w:r>
      <w:proofErr w:type="spellEnd"/>
      <w:r w:rsidR="00E95AB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starosta  </w:t>
      </w:r>
    </w:p>
    <w:sectPr w:rsidR="00553AE2" w:rsidRPr="0081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6"/>
    <w:rsid w:val="0003187B"/>
    <w:rsid w:val="00213194"/>
    <w:rsid w:val="00553AE2"/>
    <w:rsid w:val="006A798A"/>
    <w:rsid w:val="007D7674"/>
    <w:rsid w:val="00817295"/>
    <w:rsid w:val="00BD2336"/>
    <w:rsid w:val="00C33FD3"/>
    <w:rsid w:val="00E043CA"/>
    <w:rsid w:val="00E73DF4"/>
    <w:rsid w:val="00E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AFE9-F638-4FA9-A9BA-5FCB043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Vladimíra Oktábcová</dc:creator>
  <cp:keywords/>
  <dc:description/>
  <cp:lastModifiedBy>JUDr. Vladimíra Oktábcová</cp:lastModifiedBy>
  <cp:revision>9</cp:revision>
  <dcterms:created xsi:type="dcterms:W3CDTF">2022-04-04T11:46:00Z</dcterms:created>
  <dcterms:modified xsi:type="dcterms:W3CDTF">2022-04-05T07:15:00Z</dcterms:modified>
</cp:coreProperties>
</file>